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——太原晋礼文化传媒有限责任公司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</w:rPr>
      </w:pPr>
      <w:r>
        <w:rPr>
          <w:rFonts w:hint="eastAsia" w:ascii="黑体" w:hAnsi="黑体" w:eastAsia="黑体"/>
          <w:sz w:val="24"/>
        </w:rPr>
        <w:t>单位简介:</w:t>
      </w:r>
      <w:r>
        <w:rPr>
          <w:rFonts w:hint="eastAsia"/>
          <w:b/>
          <w:sz w:val="18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</w:rPr>
        <w:t>太原晋礼文化传媒有限责任公司成立于二O一八年十月十六日，总部位于万柏林区长风西街16号万国城MOMΛ，是山西第一物业服务有限公司的创业板块。晋礼</w:t>
      </w: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文化</w:t>
      </w:r>
      <w:r>
        <w:rPr>
          <w:rFonts w:hint="eastAsia" w:ascii="仿宋" w:hAnsi="仿宋" w:eastAsia="仿宋" w:cs="仿宋"/>
          <w:b w:val="0"/>
          <w:bCs/>
          <w:color w:val="auto"/>
          <w:sz w:val="24"/>
        </w:rPr>
        <w:t>以退伍三军仪仗队士兵为主，由各部队退役士兵组成的承接礼宾服务、年会抬旗、暑期夏令营、爱国主义教育、校园军训、场地拓展训练、野外徒步拓展训练、军旅生活体验活动的一支年轻队伍。公司以严、细、勤、恒的理念为基础，本着</w:t>
      </w:r>
      <w:r>
        <w:rPr>
          <w:rFonts w:hint="eastAsia" w:ascii="仿宋" w:hAnsi="仿宋" w:eastAsia="仿宋" w:cs="仿宋"/>
          <w:b w:val="0"/>
          <w:bCs/>
          <w:color w:val="auto"/>
          <w:sz w:val="24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24"/>
        </w:rPr>
        <w:t>为客户打造知感恩、思进取、能团结、强执行的高效团队</w:t>
      </w:r>
      <w:r>
        <w:rPr>
          <w:rFonts w:hint="eastAsia" w:ascii="仿宋" w:hAnsi="仿宋" w:eastAsia="仿宋" w:cs="仿宋"/>
          <w:b w:val="0"/>
          <w:bCs/>
          <w:color w:val="auto"/>
          <w:sz w:val="24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的使命，</w:t>
      </w:r>
      <w:r>
        <w:rPr>
          <w:rFonts w:hint="eastAsia" w:ascii="仿宋" w:hAnsi="仿宋" w:eastAsia="仿宋" w:cs="仿宋"/>
          <w:b w:val="0"/>
          <w:bCs/>
          <w:color w:val="auto"/>
          <w:sz w:val="24"/>
        </w:rPr>
        <w:t>专注于成为最具影响力的拓展培训和礼宾服务机构。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</w:rPr>
        <w:t>晋礼军旅生活体验基地位于山西省晋中市太谷区范村镇北曲河村,距太谷县三何堂、孔祥熙故居30公里;基地改造于2019年5月,同年7月开始运营,占地4万平方米,基地共有床位55张,同时可容纳110人的食宿训练。现有6人间两个,12人间4个,25人间2个。这里交通便利、空气清新、气候宜人、田园风光浓郁是军旅体验、会议培训的理想之地。</w:t>
      </w:r>
      <w:bookmarkStart w:id="0" w:name="_GoBack"/>
      <w:bookmarkEnd w:id="0"/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0"/>
        <w:gridCol w:w="4533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453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5620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4533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、退役军人子女及烈士、因公牺牲军人、病故军人遗属，参加公司组织的青少年冬、夏令营尊享8折优惠。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2.免费为退役军人推荐工作，并优先录用符合岗位标准的退役军人。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3.优先录用符合岗位标准的现役军人近亲属和退役军人配偶。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4.拥军对象参加公司组织的物业管理类课程学习，尊享受9折优惠。</w:t>
            </w:r>
          </w:p>
        </w:tc>
        <w:tc>
          <w:tcPr>
            <w:tcW w:w="5157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310" w:type="dxa"/>
            <w:gridSpan w:val="3"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服务热线：</w:t>
            </w: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>负责人：孙宁 15834169496</w:t>
            </w:r>
          </w:p>
          <w:p>
            <w:pPr>
              <w:ind w:firstLine="840" w:firstLineChars="400"/>
              <w:rPr>
                <w:rFonts w:hint="default" w:ascii="仿宋_GB2312" w:hAnsi="宋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服务地址：</w:t>
            </w:r>
            <w:r>
              <w:rPr>
                <w:rFonts w:hint="eastAsia" w:ascii="黑体" w:hAnsi="黑体" w:eastAsia="黑体"/>
                <w:color w:val="auto"/>
                <w:lang w:val="en-US" w:eastAsia="zh-CN"/>
              </w:rPr>
              <w:t>山西省太原市万柏林区长风西街16号万国城MOMΛ12号楼一层晋礼文化办公室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3A03"/>
    <w:rsid w:val="000E7D2D"/>
    <w:rsid w:val="00314203"/>
    <w:rsid w:val="0046265B"/>
    <w:rsid w:val="004929D0"/>
    <w:rsid w:val="006826DE"/>
    <w:rsid w:val="00792334"/>
    <w:rsid w:val="007A7A9F"/>
    <w:rsid w:val="007D0C08"/>
    <w:rsid w:val="008838A1"/>
    <w:rsid w:val="008F54A9"/>
    <w:rsid w:val="00904DBE"/>
    <w:rsid w:val="00AB308C"/>
    <w:rsid w:val="00EB2A20"/>
    <w:rsid w:val="00F52551"/>
    <w:rsid w:val="07FF18C9"/>
    <w:rsid w:val="18952BD0"/>
    <w:rsid w:val="26CD26DE"/>
    <w:rsid w:val="30390AF4"/>
    <w:rsid w:val="30673369"/>
    <w:rsid w:val="338066CA"/>
    <w:rsid w:val="495A3963"/>
    <w:rsid w:val="54713A03"/>
    <w:rsid w:val="6881210D"/>
    <w:rsid w:val="78C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838</Characters>
  <Lines>6</Lines>
  <Paragraphs>1</Paragraphs>
  <TotalTime>4</TotalTime>
  <ScaleCrop>false</ScaleCrop>
  <LinksUpToDate>false</LinksUpToDate>
  <CharactersWithSpaces>984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2021-07-08T09:33:00Z</dcterms:created>
  <dc:creator>BOC</dc:creator>
  <cp:lastModifiedBy>抛物线</cp:lastModifiedBy>
  <dcterms:modified xsi:type="dcterms:W3CDTF">2021-07-29T10:44:23Z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F8AA1ECAB93E4A548847BD552444CFE2</vt:lpwstr>
  </property>
</Properties>
</file>